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2" w:rsidRPr="00CF1932" w:rsidRDefault="00CF1932" w:rsidP="00CF19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CF1932">
        <w:rPr>
          <w:rFonts w:ascii="Tahoma" w:eastAsia="Times New Roman" w:hAnsi="Tahoma" w:cs="Tahoma"/>
          <w:color w:val="2A2A2A"/>
          <w:sz w:val="20"/>
          <w:szCs w:val="20"/>
        </w:rPr>
        <w:t xml:space="preserve">Debbie, the IP address for both Matthew Vaughn and Jane Goldman is </w:t>
      </w:r>
    </w:p>
    <w:p w:rsidR="00CF1932" w:rsidRPr="00CF1932" w:rsidRDefault="00CF1932" w:rsidP="00CF1932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hyperlink r:id="rId4" w:tgtFrame="_blank" w:history="1">
        <w:proofErr w:type="gramStart"/>
        <w:r w:rsidRPr="00CF1932">
          <w:rPr>
            <w:rFonts w:ascii="Times New Roman" w:eastAsia="Times New Roman" w:hAnsi="Times New Roman" w:cs="Times New Roman"/>
            <w:sz w:val="36"/>
          </w:rPr>
          <w:t>107.5.208.18</w:t>
        </w:r>
      </w:hyperlink>
      <w:r w:rsidRPr="00CF1932">
        <w:rPr>
          <w:rFonts w:ascii="Times New Roman" w:eastAsia="Times New Roman" w:hAnsi="Times New Roman" w:cs="Times New Roman"/>
          <w:color w:val="2A2A2A"/>
          <w:sz w:val="36"/>
          <w:szCs w:val="36"/>
        </w:rPr>
        <w:t>.</w:t>
      </w:r>
      <w:proofErr w:type="gramEnd"/>
      <w:r w:rsidRPr="00CF1932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r w:rsidRPr="00CF1932">
        <w:rPr>
          <w:rFonts w:ascii="Times New Roman" w:eastAsia="Times New Roman" w:hAnsi="Times New Roman" w:cs="Times New Roman"/>
          <w:color w:val="2A2A2A"/>
          <w:sz w:val="24"/>
          <w:szCs w:val="24"/>
        </w:rPr>
        <w:t>Take care, Diane</w:t>
      </w:r>
    </w:p>
    <w:p w:rsidR="00CF1932" w:rsidRDefault="00CF1932" w:rsidP="00CF1932">
      <w:pPr>
        <w:pStyle w:val="ecxmsonormal"/>
        <w:shd w:val="clear" w:color="auto" w:fill="FFFFFF"/>
        <w:spacing w:line="360" w:lineRule="atLeast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One Response to 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AIYANA’S DAD FACES TRIAL FOR MURDER, BASED ON “JAIL-HOUSE SNITCH” JAY SCHLENKERMAN’S TESTIMONY</w:t>
      </w:r>
    </w:p>
    <w:p w:rsidR="00CF1932" w:rsidRDefault="00CF1932" w:rsidP="00CF1932">
      <w:pPr>
        <w:pStyle w:val="ecxmsonormal"/>
        <w:shd w:val="clear" w:color="auto" w:fill="FFFFFF"/>
        <w:tabs>
          <w:tab w:val="num" w:pos="720"/>
        </w:tabs>
        <w:spacing w:line="301" w:lineRule="atLeast"/>
        <w:ind w:left="-11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Georgia" w:hAnsi="Georgia" w:cs="Tahoma"/>
          <w:color w:val="333333"/>
          <w:sz w:val="20"/>
          <w:szCs w:val="20"/>
        </w:rPr>
        <w:t>1.</w:t>
      </w:r>
      <w:r>
        <w:rPr>
          <w:color w:val="333333"/>
          <w:sz w:val="14"/>
          <w:szCs w:val="14"/>
        </w:rPr>
        <w:t xml:space="preserve"> </w:t>
      </w:r>
      <w:r>
        <w:rPr>
          <w:rFonts w:ascii="Georgia" w:hAnsi="Georgia" w:cs="Tahoma"/>
          <w:i/>
          <w:iCs/>
          <w:color w:val="333333"/>
          <w:sz w:val="20"/>
          <w:szCs w:val="20"/>
        </w:rPr>
        <w:t>Rag of Detroit</w:t>
      </w:r>
      <w:r>
        <w:rPr>
          <w:rFonts w:ascii="Georgia" w:hAnsi="Georgia" w:cs="Tahoma"/>
          <w:color w:val="333333"/>
          <w:sz w:val="20"/>
          <w:szCs w:val="20"/>
        </w:rPr>
        <w:t xml:space="preserve"> says: </w:t>
      </w:r>
    </w:p>
    <w:p w:rsidR="00CF1932" w:rsidRDefault="00CF1932" w:rsidP="00CF1932">
      <w:pPr>
        <w:pStyle w:val="ecxmsonormal"/>
        <w:shd w:val="clear" w:color="auto" w:fill="FFFFFF"/>
        <w:spacing w:line="301" w:lineRule="atLeast"/>
        <w:rPr>
          <w:rFonts w:ascii="Tahoma" w:hAnsi="Tahoma" w:cs="Tahoma"/>
          <w:color w:val="2A2A2A"/>
          <w:sz w:val="20"/>
          <w:szCs w:val="20"/>
        </w:rPr>
      </w:pPr>
      <w:hyperlink r:id="rId5" w:anchor="comment-19172" w:tgtFrame="_blank" w:history="1">
        <w:r>
          <w:rPr>
            <w:rStyle w:val="Hyperlink"/>
            <w:rFonts w:ascii="Arial" w:hAnsi="Arial" w:cs="Arial"/>
            <w:sz w:val="15"/>
            <w:szCs w:val="15"/>
          </w:rPr>
          <w:t>02/04/2012 at 1:54 am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CF1932" w:rsidRDefault="00CF1932" w:rsidP="00CF1932">
      <w:pPr>
        <w:pStyle w:val="ecxmsonormal"/>
        <w:shd w:val="clear" w:color="auto" w:fill="FFFFFF"/>
        <w:spacing w:line="301" w:lineRule="atLeast"/>
        <w:rPr>
          <w:rFonts w:ascii="Georgia" w:hAnsi="Georgia" w:cs="Tahoma"/>
          <w:color w:val="333333"/>
          <w:sz w:val="20"/>
          <w:szCs w:val="20"/>
        </w:rPr>
      </w:pPr>
      <w:r>
        <w:rPr>
          <w:rFonts w:ascii="Georgia" w:hAnsi="Georgia" w:cs="Tahoma"/>
          <w:color w:val="333333"/>
          <w:sz w:val="20"/>
          <w:szCs w:val="20"/>
        </w:rPr>
        <w:t xml:space="preserve">If </w:t>
      </w:r>
      <w:proofErr w:type="spellStart"/>
      <w:proofErr w:type="gramStart"/>
      <w:r>
        <w:rPr>
          <w:rFonts w:ascii="Georgia" w:hAnsi="Georgia" w:cs="Tahoma"/>
          <w:color w:val="333333"/>
          <w:sz w:val="20"/>
          <w:szCs w:val="20"/>
        </w:rPr>
        <w:t>your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going to print something for all eyes to see then print the Truth! Mary Diane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Bukowski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Georgia" w:hAnsi="Georgia" w:cs="Tahoma"/>
          <w:color w:val="333333"/>
          <w:sz w:val="20"/>
          <w:szCs w:val="20"/>
        </w:rPr>
        <w:t>Your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a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fellon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of the State of Michigan.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Your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no better than the Low level drug dealers and Murders you write about. Your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Articals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if </w:t>
      </w:r>
      <w:proofErr w:type="spellStart"/>
      <w:proofErr w:type="gramStart"/>
      <w:r>
        <w:rPr>
          <w:rFonts w:ascii="Georgia" w:hAnsi="Georgia" w:cs="Tahoma"/>
          <w:color w:val="333333"/>
          <w:sz w:val="20"/>
          <w:szCs w:val="20"/>
        </w:rPr>
        <w:t>thats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what you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wanna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call this slop are filled with false information and lies. How many times has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been beat up by her Oldest son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father ?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How many times has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been beat up by her X husband Phil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?How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many pictures of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brused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up do you have? The reason I ask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is ,I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see some with her wearing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earing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and some with No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earings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.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clothes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are different in some pictures. </w:t>
      </w:r>
      <w:proofErr w:type="spellStart"/>
      <w:proofErr w:type="gram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is a want to be actor ,Right? Google her name and Law suits against Hotels in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pureto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Rico come up along with her long history of ACTING. Mary Diane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Bukowski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, Your an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Investagating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reporter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,Why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havent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we read about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correct history?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is a mother of three NOT two. She has a long record of Drunk Driving and Driving while license suspended.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worked as a Stripper in Downriver and Michigan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Ave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,Detroit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for many years before her oldest sons father was found dead in their basement of their home.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husband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Phile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has a record from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detroit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to Huston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texas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for Drunk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driving,driving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while license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suspended,postion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of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drugs,Fleeing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and eluding police ,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Fellon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in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postion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of a fire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arm,Domestic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violence,Fraud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>,..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etc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>..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etc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. Did you know this?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also has been awarded to the State of Michigan Mental Hospital for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Attempting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to take her own life.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Debroah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Claybaugh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the mother of three. NOW has a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ccw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threw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the State of Michigan and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carrys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a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Glock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9mm hand gun. Mary Diane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Bukowski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,You</w:t>
      </w:r>
      <w:proofErr w:type="spellEnd"/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should be ashamed of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your self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for the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distuging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ways and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deminer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you hold yourself too. You are No Better the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the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criminals you help in our city. People like you give a BAD name to reporting the FACTS of our 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comunity.Your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nothing but a “Watch Dog for that Dumb Ass Attorney in Oakland County</w:t>
      </w:r>
      <w:proofErr w:type="gramStart"/>
      <w:r>
        <w:rPr>
          <w:rFonts w:ascii="Georgia" w:hAnsi="Georgia" w:cs="Tahoma"/>
          <w:color w:val="333333"/>
          <w:sz w:val="20"/>
          <w:szCs w:val="20"/>
        </w:rPr>
        <w:t>” .</w:t>
      </w:r>
      <w:proofErr w:type="gramEnd"/>
      <w:r>
        <w:rPr>
          <w:rFonts w:ascii="Georgia" w:hAnsi="Georgia" w:cs="Tahoma"/>
          <w:color w:val="333333"/>
          <w:sz w:val="20"/>
          <w:szCs w:val="20"/>
        </w:rPr>
        <w:t xml:space="preserve"> From one Rag to another “</w:t>
      </w:r>
      <w:proofErr w:type="spellStart"/>
      <w:r>
        <w:rPr>
          <w:rFonts w:ascii="Georgia" w:hAnsi="Georgia" w:cs="Tahoma"/>
          <w:color w:val="333333"/>
          <w:sz w:val="20"/>
          <w:szCs w:val="20"/>
        </w:rPr>
        <w:t>Awwww</w:t>
      </w:r>
      <w:proofErr w:type="spellEnd"/>
      <w:r>
        <w:rPr>
          <w:rFonts w:ascii="Georgia" w:hAnsi="Georgia" w:cs="Tahoma"/>
          <w:color w:val="333333"/>
          <w:sz w:val="20"/>
          <w:szCs w:val="20"/>
        </w:rPr>
        <w:t xml:space="preserve"> Shut up you old Rag!”</w:t>
      </w:r>
    </w:p>
    <w:p w:rsidR="00CF1932" w:rsidRDefault="00CF1932" w:rsidP="00CF1932">
      <w:pPr>
        <w:rPr>
          <w:rFonts w:ascii="Arial" w:hAnsi="Arial" w:cs="Arial"/>
          <w:color w:val="333333"/>
          <w:sz w:val="16"/>
          <w:szCs w:val="16"/>
        </w:rPr>
      </w:pP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RagofDetroit@yahoo.com</w:t>
        </w:r>
      </w:hyperlink>
    </w:p>
    <w:tbl>
      <w:tblPr>
        <w:tblW w:w="5000" w:type="pct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1"/>
        <w:gridCol w:w="5601"/>
        <w:gridCol w:w="108"/>
      </w:tblGrid>
      <w:tr w:rsidR="00CF1932" w:rsidRPr="00881803" w:rsidTr="00CF1932">
        <w:tc>
          <w:tcPr>
            <w:tcW w:w="0" w:type="auto"/>
            <w:shd w:val="clear" w:color="auto" w:fill="F9F9F9"/>
            <w:hideMark/>
          </w:tcPr>
          <w:p w:rsidR="00CF1932" w:rsidRPr="00881803" w:rsidRDefault="00CF1932" w:rsidP="00CF193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hyperlink r:id="rId7" w:history="1">
              <w:r w:rsidRPr="00881803">
                <w:rPr>
                  <w:rFonts w:ascii="Arial" w:eastAsia="Times New Roman" w:hAnsi="Arial" w:cs="Arial"/>
                  <w:color w:val="21759B"/>
                  <w:sz w:val="16"/>
                  <w:u w:val="single"/>
                </w:rPr>
                <w:t>108.115.195.166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CF1932" w:rsidRPr="00881803" w:rsidRDefault="00CF1932" w:rsidP="00CF193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CF1932" w:rsidRPr="00881803" w:rsidRDefault="00CF1932" w:rsidP="00CF193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F1932" w:rsidRPr="00881803" w:rsidTr="00CF1932">
        <w:tc>
          <w:tcPr>
            <w:tcW w:w="0" w:type="auto"/>
            <w:shd w:val="clear" w:color="auto" w:fill="F9F9F9"/>
            <w:vAlign w:val="center"/>
            <w:hideMark/>
          </w:tcPr>
          <w:p w:rsidR="00CF1932" w:rsidRPr="00881803" w:rsidRDefault="00CF1932" w:rsidP="00CF193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88180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8" o:title=""/>
                </v:shape>
                <w:control r:id="rId9" w:name="DefaultOcxName1" w:shapeid="_x0000_i1027"/>
              </w:object>
            </w:r>
          </w:p>
        </w:tc>
        <w:tc>
          <w:tcPr>
            <w:tcW w:w="0" w:type="auto"/>
            <w:shd w:val="clear" w:color="auto" w:fill="F9F9F9"/>
            <w:hideMark/>
          </w:tcPr>
          <w:p w:rsidR="00CF1932" w:rsidRPr="00881803" w:rsidRDefault="00CF1932" w:rsidP="00CF193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81803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Rag of Detroit</w:t>
            </w:r>
            <w:r w:rsidRPr="0088180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hyperlink r:id="rId10" w:history="1">
              <w:r w:rsidRPr="00881803">
                <w:rPr>
                  <w:rFonts w:ascii="Arial" w:eastAsia="Times New Roman" w:hAnsi="Arial" w:cs="Arial"/>
                  <w:color w:val="21759B"/>
                  <w:sz w:val="16"/>
                  <w:u w:val="single"/>
                </w:rPr>
                <w:t>RagofDetroit@yahoo.com</w:t>
              </w:r>
            </w:hyperlink>
            <w:r w:rsidRPr="0088180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hyperlink r:id="rId11" w:history="1">
              <w:r w:rsidRPr="00881803">
                <w:rPr>
                  <w:rFonts w:ascii="Arial" w:eastAsia="Times New Roman" w:hAnsi="Arial" w:cs="Arial"/>
                  <w:color w:val="21759B"/>
                  <w:sz w:val="16"/>
                  <w:u w:val="single"/>
                </w:rPr>
                <w:t>107.5.208.18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F1932" w:rsidRPr="00881803" w:rsidRDefault="00CF1932" w:rsidP="00C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1932" w:rsidRDefault="00CF1932" w:rsidP="00CF1932"/>
    <w:sectPr w:rsidR="00CF1932" w:rsidSect="0044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1932"/>
    <w:rsid w:val="004411D2"/>
    <w:rsid w:val="00CF1932"/>
    <w:rsid w:val="00E0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932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CF19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26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1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687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06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4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399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25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29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3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17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13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0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82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53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5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92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9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34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iceofdetroit.net/wp-admin/edit-comments.php?s=108.115.195.166&amp;mode=det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ofDetroit@yahoo.com" TargetMode="External"/><Relationship Id="rId11" Type="http://schemas.openxmlformats.org/officeDocument/2006/relationships/hyperlink" Target="http://voiceofdetroit.net/wp-admin/edit-comments.php?s=107.5.208.18&amp;mode=detail" TargetMode="External"/><Relationship Id="rId5" Type="http://schemas.openxmlformats.org/officeDocument/2006/relationships/hyperlink" Target="http://voiceofdetroit.net/2012/02/01/aiyana%e2%80%99s-dad-faces-trial-for-murder-based-on-%e2%80%9cjail-house-snitch%e2%80%9d-jay-schlenkerman%e2%80%99s-testimony/" TargetMode="External"/><Relationship Id="rId10" Type="http://schemas.openxmlformats.org/officeDocument/2006/relationships/hyperlink" Target="mailto:RagofDetroit@yahoo.com" TargetMode="External"/><Relationship Id="rId4" Type="http://schemas.openxmlformats.org/officeDocument/2006/relationships/hyperlink" Target="http://voiceofdetroit.net/wp-admin/edit-comments.php?s=107.5.208.18&amp;mode=detail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2012-05-15T22:41:00Z</dcterms:created>
  <dcterms:modified xsi:type="dcterms:W3CDTF">2012-05-15T23:11:00Z</dcterms:modified>
</cp:coreProperties>
</file>